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A31" w:rsidRDefault="00171A31" w:rsidP="00171A31">
      <w:pPr>
        <w:spacing w:line="44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附件2：</w:t>
      </w:r>
    </w:p>
    <w:p w:rsidR="00171A31" w:rsidRDefault="00171A31" w:rsidP="00171A31">
      <w:pPr>
        <w:spacing w:line="440" w:lineRule="exact"/>
        <w:jc w:val="center"/>
        <w:rPr>
          <w:rFonts w:ascii="宋体" w:hAnsi="宋体"/>
          <w:b/>
          <w:bCs/>
          <w:sz w:val="28"/>
          <w:szCs w:val="28"/>
        </w:rPr>
      </w:pPr>
      <w:r w:rsidRPr="00126EDB">
        <w:rPr>
          <w:rFonts w:ascii="宋体" w:hAnsi="宋体" w:hint="eastAsia"/>
          <w:b/>
          <w:bCs/>
          <w:sz w:val="28"/>
          <w:szCs w:val="28"/>
        </w:rPr>
        <w:t>教师教学工作</w:t>
      </w:r>
      <w:r>
        <w:rPr>
          <w:rFonts w:ascii="宋体" w:hAnsi="宋体" w:hint="eastAsia"/>
          <w:b/>
          <w:bCs/>
          <w:sz w:val="28"/>
          <w:szCs w:val="28"/>
        </w:rPr>
        <w:t>综合</w:t>
      </w:r>
      <w:r w:rsidRPr="00126EDB">
        <w:rPr>
          <w:rFonts w:ascii="宋体" w:hAnsi="宋体" w:hint="eastAsia"/>
          <w:b/>
          <w:bCs/>
          <w:sz w:val="28"/>
          <w:szCs w:val="28"/>
        </w:rPr>
        <w:t>评价</w:t>
      </w:r>
      <w:r>
        <w:rPr>
          <w:rFonts w:ascii="宋体" w:hAnsi="宋体" w:hint="eastAsia"/>
          <w:b/>
          <w:bCs/>
          <w:sz w:val="28"/>
          <w:szCs w:val="28"/>
        </w:rPr>
        <w:t>表</w:t>
      </w:r>
    </w:p>
    <w:p w:rsidR="00171A31" w:rsidRDefault="00171A31" w:rsidP="00171A31">
      <w:pPr>
        <w:spacing w:line="440" w:lineRule="exac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参评教师：</w:t>
      </w:r>
    </w:p>
    <w:tbl>
      <w:tblPr>
        <w:tblpPr w:leftFromText="180" w:rightFromText="180" w:vertAnchor="text" w:horzAnchor="margin" w:tblpY="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3932"/>
        <w:gridCol w:w="687"/>
        <w:gridCol w:w="687"/>
        <w:gridCol w:w="687"/>
        <w:gridCol w:w="687"/>
        <w:gridCol w:w="712"/>
      </w:tblGrid>
      <w:tr w:rsidR="00171A31" w:rsidRPr="00A41F44" w:rsidTr="007939F5">
        <w:trPr>
          <w:trHeight w:val="415"/>
        </w:trPr>
        <w:tc>
          <w:tcPr>
            <w:tcW w:w="921" w:type="pct"/>
            <w:vMerge w:val="restart"/>
            <w:shd w:val="clear" w:color="auto" w:fill="auto"/>
            <w:vAlign w:val="center"/>
          </w:tcPr>
          <w:p w:rsidR="00171A31" w:rsidRPr="00A41F44" w:rsidRDefault="00171A31" w:rsidP="007939F5"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A41F44">
              <w:rPr>
                <w:rFonts w:ascii="宋体" w:hAnsi="宋体" w:hint="eastAsia"/>
                <w:kern w:val="0"/>
                <w:sz w:val="24"/>
              </w:rPr>
              <w:t>评价</w:t>
            </w:r>
          </w:p>
          <w:p w:rsidR="00171A31" w:rsidRPr="00A41F44" w:rsidRDefault="00171A31" w:rsidP="007939F5"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A41F44">
              <w:rPr>
                <w:rFonts w:ascii="宋体" w:hAnsi="宋体" w:hint="eastAsia"/>
                <w:kern w:val="0"/>
                <w:sz w:val="24"/>
              </w:rPr>
              <w:t>项目</w:t>
            </w:r>
          </w:p>
        </w:tc>
        <w:tc>
          <w:tcPr>
            <w:tcW w:w="2170" w:type="pct"/>
            <w:vMerge w:val="restart"/>
            <w:shd w:val="clear" w:color="auto" w:fill="auto"/>
            <w:vAlign w:val="center"/>
          </w:tcPr>
          <w:p w:rsidR="00171A31" w:rsidRPr="00A41F44" w:rsidRDefault="00171A31" w:rsidP="007939F5"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A41F44">
              <w:rPr>
                <w:rFonts w:ascii="宋体" w:hAnsi="宋体" w:hint="eastAsia"/>
                <w:kern w:val="0"/>
                <w:sz w:val="24"/>
              </w:rPr>
              <w:t>评</w:t>
            </w:r>
            <w:r w:rsidRPr="00A41F44">
              <w:rPr>
                <w:rFonts w:ascii="宋体" w:hAnsi="宋体"/>
                <w:kern w:val="0"/>
                <w:sz w:val="24"/>
              </w:rPr>
              <w:t xml:space="preserve"> 价                                                              指 标</w:t>
            </w:r>
          </w:p>
        </w:tc>
        <w:tc>
          <w:tcPr>
            <w:tcW w:w="379" w:type="pct"/>
            <w:vMerge w:val="restart"/>
            <w:shd w:val="clear" w:color="auto" w:fill="auto"/>
            <w:vAlign w:val="center"/>
          </w:tcPr>
          <w:p w:rsidR="00171A31" w:rsidRPr="00A41F44" w:rsidRDefault="00171A31" w:rsidP="007939F5"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A41F44">
              <w:rPr>
                <w:rFonts w:ascii="宋体" w:hAnsi="宋体" w:hint="eastAsia"/>
                <w:kern w:val="0"/>
                <w:sz w:val="24"/>
              </w:rPr>
              <w:t>项目</w:t>
            </w:r>
          </w:p>
          <w:p w:rsidR="00171A31" w:rsidRPr="00A41F44" w:rsidRDefault="00171A31" w:rsidP="007939F5"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A41F44">
              <w:rPr>
                <w:rFonts w:ascii="宋体" w:hAnsi="宋体" w:hint="eastAsia"/>
                <w:kern w:val="0"/>
                <w:sz w:val="24"/>
              </w:rPr>
              <w:t>分数</w:t>
            </w:r>
          </w:p>
        </w:tc>
        <w:tc>
          <w:tcPr>
            <w:tcW w:w="1530" w:type="pct"/>
            <w:gridSpan w:val="4"/>
            <w:shd w:val="clear" w:color="auto" w:fill="auto"/>
            <w:vAlign w:val="center"/>
          </w:tcPr>
          <w:p w:rsidR="00171A31" w:rsidRPr="00A41F44" w:rsidRDefault="00171A31" w:rsidP="007939F5"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A41F44">
              <w:rPr>
                <w:rFonts w:ascii="宋体" w:hAnsi="宋体" w:hint="eastAsia"/>
                <w:kern w:val="0"/>
                <w:sz w:val="24"/>
              </w:rPr>
              <w:t>等级及系数</w:t>
            </w:r>
          </w:p>
        </w:tc>
      </w:tr>
      <w:tr w:rsidR="00171A31" w:rsidRPr="00A41F44" w:rsidTr="007939F5">
        <w:trPr>
          <w:trHeight w:val="367"/>
        </w:trPr>
        <w:tc>
          <w:tcPr>
            <w:tcW w:w="921" w:type="pct"/>
            <w:vMerge/>
            <w:shd w:val="clear" w:color="auto" w:fill="auto"/>
            <w:vAlign w:val="center"/>
          </w:tcPr>
          <w:p w:rsidR="00171A31" w:rsidRPr="00A41F44" w:rsidRDefault="00171A31" w:rsidP="007939F5">
            <w:pPr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70" w:type="pct"/>
            <w:vMerge/>
            <w:shd w:val="clear" w:color="auto" w:fill="auto"/>
            <w:vAlign w:val="center"/>
          </w:tcPr>
          <w:p w:rsidR="00171A31" w:rsidRPr="00A41F44" w:rsidRDefault="00171A31" w:rsidP="007939F5">
            <w:pPr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</w:tcPr>
          <w:p w:rsidR="00171A31" w:rsidRPr="00A41F44" w:rsidRDefault="00171A31" w:rsidP="007939F5">
            <w:pPr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171A31" w:rsidRPr="00A41F44" w:rsidRDefault="00171A31" w:rsidP="007939F5"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A41F44">
              <w:rPr>
                <w:rFonts w:ascii="宋体" w:hAnsi="宋体"/>
                <w:kern w:val="0"/>
                <w:sz w:val="24"/>
              </w:rPr>
              <w:t>A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171A31" w:rsidRPr="00A41F44" w:rsidRDefault="00171A31" w:rsidP="007939F5"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A41F44">
              <w:rPr>
                <w:rFonts w:ascii="宋体" w:hAnsi="宋体"/>
                <w:kern w:val="0"/>
                <w:sz w:val="24"/>
              </w:rPr>
              <w:t>B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171A31" w:rsidRPr="00A41F44" w:rsidRDefault="00171A31" w:rsidP="007939F5"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A41F44">
              <w:rPr>
                <w:rFonts w:ascii="宋体" w:hAnsi="宋体"/>
                <w:kern w:val="0"/>
                <w:sz w:val="24"/>
              </w:rPr>
              <w:t>C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71A31" w:rsidRPr="00A41F44" w:rsidRDefault="00171A31" w:rsidP="007939F5"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A41F44">
              <w:rPr>
                <w:rFonts w:ascii="宋体" w:hAnsi="宋体"/>
                <w:kern w:val="0"/>
                <w:sz w:val="24"/>
              </w:rPr>
              <w:t>D</w:t>
            </w:r>
          </w:p>
        </w:tc>
      </w:tr>
      <w:tr w:rsidR="00171A31" w:rsidRPr="00A41F44" w:rsidTr="007939F5">
        <w:trPr>
          <w:trHeight w:val="327"/>
        </w:trPr>
        <w:tc>
          <w:tcPr>
            <w:tcW w:w="921" w:type="pct"/>
            <w:vMerge/>
            <w:shd w:val="clear" w:color="auto" w:fill="auto"/>
            <w:vAlign w:val="center"/>
          </w:tcPr>
          <w:p w:rsidR="00171A31" w:rsidRPr="00A41F44" w:rsidRDefault="00171A31" w:rsidP="007939F5">
            <w:pPr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70" w:type="pct"/>
            <w:vMerge/>
            <w:shd w:val="clear" w:color="auto" w:fill="auto"/>
            <w:vAlign w:val="center"/>
          </w:tcPr>
          <w:p w:rsidR="00171A31" w:rsidRPr="00A41F44" w:rsidRDefault="00171A31" w:rsidP="007939F5">
            <w:pPr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</w:tcPr>
          <w:p w:rsidR="00171A31" w:rsidRPr="00A41F44" w:rsidRDefault="00171A31" w:rsidP="007939F5">
            <w:pPr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171A31" w:rsidRPr="00A41F44" w:rsidRDefault="00171A31" w:rsidP="007939F5"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A41F44">
              <w:rPr>
                <w:rFonts w:ascii="宋体" w:hAnsi="宋体"/>
                <w:kern w:val="0"/>
                <w:sz w:val="24"/>
              </w:rPr>
              <w:t>1</w:t>
            </w:r>
            <w:r w:rsidRPr="00A41F44">
              <w:rPr>
                <w:rFonts w:ascii="宋体" w:hAnsi="宋体" w:hint="eastAsia"/>
                <w:kern w:val="0"/>
                <w:sz w:val="24"/>
              </w:rPr>
              <w:t>.0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171A31" w:rsidRPr="00A41F44" w:rsidRDefault="00171A31" w:rsidP="007939F5"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A41F44">
              <w:rPr>
                <w:rFonts w:ascii="宋体" w:hAnsi="宋体" w:hint="eastAsia"/>
                <w:kern w:val="0"/>
                <w:sz w:val="24"/>
              </w:rPr>
              <w:t>0.8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171A31" w:rsidRPr="00A41F44" w:rsidRDefault="00171A31" w:rsidP="007939F5"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A41F44">
              <w:rPr>
                <w:rFonts w:ascii="宋体" w:hAnsi="宋体" w:hint="eastAsia"/>
                <w:kern w:val="0"/>
                <w:sz w:val="24"/>
              </w:rPr>
              <w:t>0.6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71A31" w:rsidRPr="00A41F44" w:rsidRDefault="00171A31" w:rsidP="007939F5"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A41F44">
              <w:rPr>
                <w:rFonts w:ascii="宋体" w:hAnsi="宋体" w:hint="eastAsia"/>
                <w:kern w:val="0"/>
                <w:sz w:val="24"/>
              </w:rPr>
              <w:t>0.4</w:t>
            </w:r>
          </w:p>
        </w:tc>
      </w:tr>
      <w:tr w:rsidR="00171A31" w:rsidRPr="00A41F44" w:rsidTr="007939F5">
        <w:trPr>
          <w:trHeight w:val="327"/>
        </w:trPr>
        <w:tc>
          <w:tcPr>
            <w:tcW w:w="921" w:type="pct"/>
            <w:shd w:val="clear" w:color="auto" w:fill="auto"/>
            <w:vAlign w:val="center"/>
          </w:tcPr>
          <w:p w:rsidR="00171A31" w:rsidRPr="00A41F44" w:rsidRDefault="00171A31" w:rsidP="007939F5">
            <w:pPr>
              <w:spacing w:line="28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课堂教学质量</w:t>
            </w:r>
          </w:p>
        </w:tc>
        <w:tc>
          <w:tcPr>
            <w:tcW w:w="2170" w:type="pct"/>
            <w:shd w:val="clear" w:color="auto" w:fill="auto"/>
            <w:vAlign w:val="center"/>
          </w:tcPr>
          <w:p w:rsidR="00171A31" w:rsidRPr="00A41F44" w:rsidRDefault="00171A31" w:rsidP="007939F5">
            <w:pPr>
              <w:spacing w:line="28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教学态度端正，治学严谨；教学内容符合教学大纲要求，重难点突出，教材处理得当；教学方法灵活多样，能恰当运用教学手段，注重师生互动；教学效果良好，学生学习积极性高，课堂秩序好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171A31" w:rsidRPr="00A41F44" w:rsidRDefault="00171A31" w:rsidP="007939F5"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171A31" w:rsidRPr="00A41F44" w:rsidRDefault="00171A31" w:rsidP="007939F5"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171A31" w:rsidRPr="00A41F44" w:rsidRDefault="00171A31" w:rsidP="007939F5"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171A31" w:rsidRPr="00A41F44" w:rsidRDefault="00171A31" w:rsidP="007939F5"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171A31" w:rsidRPr="00A41F44" w:rsidRDefault="00171A31" w:rsidP="007939F5"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71A31" w:rsidRPr="00A41F44" w:rsidTr="007939F5">
        <w:trPr>
          <w:trHeight w:val="417"/>
        </w:trPr>
        <w:tc>
          <w:tcPr>
            <w:tcW w:w="921" w:type="pct"/>
            <w:shd w:val="clear" w:color="auto" w:fill="auto"/>
            <w:vAlign w:val="center"/>
          </w:tcPr>
          <w:p w:rsidR="00171A31" w:rsidRPr="00A41F44" w:rsidRDefault="00171A31" w:rsidP="007939F5">
            <w:pPr>
              <w:spacing w:line="240" w:lineRule="exact"/>
              <w:rPr>
                <w:rFonts w:ascii="宋体" w:hAnsi="宋体"/>
                <w:kern w:val="0"/>
                <w:sz w:val="24"/>
              </w:rPr>
            </w:pPr>
            <w:r w:rsidRPr="00A41F44">
              <w:rPr>
                <w:rFonts w:ascii="宋体" w:hAnsi="宋体" w:hint="eastAsia"/>
                <w:kern w:val="0"/>
                <w:sz w:val="24"/>
              </w:rPr>
              <w:t>期初教学检查</w:t>
            </w:r>
          </w:p>
        </w:tc>
        <w:tc>
          <w:tcPr>
            <w:tcW w:w="2170" w:type="pct"/>
            <w:shd w:val="clear" w:color="auto" w:fill="auto"/>
            <w:vAlign w:val="center"/>
          </w:tcPr>
          <w:p w:rsidR="00171A31" w:rsidRPr="00A41F44" w:rsidRDefault="00171A31" w:rsidP="007939F5"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  <w:r w:rsidRPr="00A41F44">
              <w:rPr>
                <w:rFonts w:ascii="宋体" w:hAnsi="宋体" w:hint="eastAsia"/>
                <w:spacing w:val="-4"/>
                <w:kern w:val="0"/>
                <w:sz w:val="24"/>
              </w:rPr>
              <w:t>授课计划编制合理；教案或讲稿规范认真并有符合要求的超前量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171A31" w:rsidRPr="00A41F44" w:rsidRDefault="00171A31" w:rsidP="007939F5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8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171A31" w:rsidRPr="00A41F44" w:rsidRDefault="00171A31" w:rsidP="007939F5"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171A31" w:rsidRPr="00A41F44" w:rsidRDefault="00171A31" w:rsidP="007939F5"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171A31" w:rsidRPr="00A41F44" w:rsidRDefault="00171A31" w:rsidP="007939F5"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171A31" w:rsidRPr="00A41F44" w:rsidRDefault="00171A31" w:rsidP="007939F5"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171A31" w:rsidRPr="00A41F44" w:rsidTr="007939F5">
        <w:trPr>
          <w:trHeight w:val="500"/>
        </w:trPr>
        <w:tc>
          <w:tcPr>
            <w:tcW w:w="921" w:type="pct"/>
            <w:shd w:val="clear" w:color="auto" w:fill="auto"/>
            <w:vAlign w:val="center"/>
          </w:tcPr>
          <w:p w:rsidR="00171A31" w:rsidRPr="00A41F44" w:rsidRDefault="00171A31" w:rsidP="007939F5">
            <w:pPr>
              <w:spacing w:line="240" w:lineRule="exact"/>
              <w:rPr>
                <w:rFonts w:ascii="宋体" w:hAnsi="宋体"/>
                <w:kern w:val="0"/>
                <w:sz w:val="24"/>
              </w:rPr>
            </w:pPr>
            <w:r w:rsidRPr="00A41F44">
              <w:rPr>
                <w:rFonts w:ascii="宋体" w:hAnsi="宋体" w:hint="eastAsia"/>
                <w:kern w:val="0"/>
                <w:sz w:val="24"/>
              </w:rPr>
              <w:t>期中教学检查</w:t>
            </w:r>
          </w:p>
        </w:tc>
        <w:tc>
          <w:tcPr>
            <w:tcW w:w="2170" w:type="pct"/>
            <w:shd w:val="clear" w:color="auto" w:fill="auto"/>
            <w:vAlign w:val="center"/>
          </w:tcPr>
          <w:p w:rsidR="00171A31" w:rsidRPr="00A41F44" w:rsidRDefault="00171A31" w:rsidP="007939F5"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  <w:r w:rsidRPr="00A41F44">
              <w:rPr>
                <w:rFonts w:ascii="宋体" w:hAnsi="宋体" w:hint="eastAsia"/>
                <w:kern w:val="0"/>
                <w:sz w:val="24"/>
              </w:rPr>
              <w:t>严格执行教学进度；</w:t>
            </w:r>
            <w:r w:rsidRPr="00A41F44">
              <w:rPr>
                <w:rFonts w:ascii="宋体" w:hAnsi="宋体" w:hint="eastAsia"/>
                <w:spacing w:val="-4"/>
                <w:kern w:val="0"/>
                <w:sz w:val="24"/>
              </w:rPr>
              <w:t>教案或讲稿规范认真并有符合要求的超前量；作业批改及时、认真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171A31" w:rsidRPr="00A41F44" w:rsidRDefault="00171A31" w:rsidP="007939F5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8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171A31" w:rsidRPr="00A41F44" w:rsidRDefault="00171A31" w:rsidP="007939F5"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171A31" w:rsidRPr="00A41F44" w:rsidRDefault="00171A31" w:rsidP="007939F5"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171A31" w:rsidRPr="00A41F44" w:rsidRDefault="00171A31" w:rsidP="007939F5"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171A31" w:rsidRPr="00A41F44" w:rsidRDefault="00171A31" w:rsidP="007939F5"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171A31" w:rsidRPr="00A41F44" w:rsidTr="007939F5">
        <w:trPr>
          <w:trHeight w:val="841"/>
        </w:trPr>
        <w:tc>
          <w:tcPr>
            <w:tcW w:w="921" w:type="pct"/>
            <w:shd w:val="clear" w:color="auto" w:fill="auto"/>
            <w:vAlign w:val="center"/>
          </w:tcPr>
          <w:p w:rsidR="00171A31" w:rsidRPr="00A41F44" w:rsidRDefault="00171A31" w:rsidP="007939F5">
            <w:pPr>
              <w:spacing w:line="240" w:lineRule="exact"/>
              <w:rPr>
                <w:rFonts w:ascii="宋体" w:hAnsi="宋体"/>
                <w:kern w:val="0"/>
                <w:sz w:val="24"/>
              </w:rPr>
            </w:pPr>
            <w:r w:rsidRPr="00A41F44">
              <w:rPr>
                <w:rFonts w:ascii="宋体" w:hAnsi="宋体" w:hint="eastAsia"/>
                <w:kern w:val="0"/>
                <w:sz w:val="24"/>
              </w:rPr>
              <w:t>期末教学检查</w:t>
            </w:r>
          </w:p>
        </w:tc>
        <w:tc>
          <w:tcPr>
            <w:tcW w:w="2170" w:type="pct"/>
            <w:shd w:val="clear" w:color="auto" w:fill="auto"/>
            <w:vAlign w:val="center"/>
          </w:tcPr>
          <w:p w:rsidR="00171A31" w:rsidRPr="00A41F44" w:rsidRDefault="00171A31" w:rsidP="007939F5"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  <w:r w:rsidRPr="00A41F44">
              <w:rPr>
                <w:rFonts w:ascii="宋体" w:hAnsi="宋体" w:hint="eastAsia"/>
                <w:kern w:val="0"/>
                <w:sz w:val="24"/>
              </w:rPr>
              <w:t>认真完成课程教学内容；教案或讲稿完整规范；试卷命题规范；</w:t>
            </w:r>
            <w:r w:rsidRPr="00A41F44">
              <w:rPr>
                <w:rFonts w:ascii="宋体" w:hAnsi="宋体" w:hint="eastAsia"/>
                <w:spacing w:val="-4"/>
                <w:kern w:val="0"/>
                <w:sz w:val="24"/>
              </w:rPr>
              <w:t>作业批改及时、认真；</w:t>
            </w:r>
            <w:r w:rsidRPr="00A41F44">
              <w:rPr>
                <w:rFonts w:ascii="宋体" w:hAnsi="宋体" w:hint="eastAsia"/>
                <w:kern w:val="0"/>
                <w:sz w:val="24"/>
              </w:rPr>
              <w:t>教学工作总结认真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171A31" w:rsidRPr="00A41F44" w:rsidRDefault="00171A31" w:rsidP="007939F5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8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171A31" w:rsidRPr="00A41F44" w:rsidRDefault="00171A31" w:rsidP="007939F5"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171A31" w:rsidRPr="00A41F44" w:rsidRDefault="00171A31" w:rsidP="007939F5"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171A31" w:rsidRPr="00A41F44" w:rsidRDefault="00171A31" w:rsidP="007939F5"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171A31" w:rsidRPr="00A41F44" w:rsidRDefault="00171A31" w:rsidP="007939F5"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171A31" w:rsidRPr="00A41F44" w:rsidTr="007939F5">
        <w:trPr>
          <w:trHeight w:val="1680"/>
        </w:trPr>
        <w:tc>
          <w:tcPr>
            <w:tcW w:w="921" w:type="pct"/>
            <w:shd w:val="clear" w:color="auto" w:fill="auto"/>
            <w:vAlign w:val="center"/>
          </w:tcPr>
          <w:p w:rsidR="00171A31" w:rsidRPr="00A41F44" w:rsidRDefault="00171A31" w:rsidP="007939F5">
            <w:pPr>
              <w:spacing w:line="240" w:lineRule="exact"/>
              <w:rPr>
                <w:rFonts w:ascii="宋体" w:hAnsi="宋体"/>
                <w:kern w:val="0"/>
                <w:sz w:val="24"/>
              </w:rPr>
            </w:pPr>
            <w:r w:rsidRPr="00A41F44">
              <w:rPr>
                <w:rFonts w:ascii="宋体" w:hAnsi="宋体" w:hint="eastAsia"/>
                <w:kern w:val="0"/>
                <w:sz w:val="24"/>
              </w:rPr>
              <w:t>调（停）课</w:t>
            </w:r>
          </w:p>
        </w:tc>
        <w:tc>
          <w:tcPr>
            <w:tcW w:w="2170" w:type="pct"/>
            <w:shd w:val="clear" w:color="auto" w:fill="auto"/>
            <w:vAlign w:val="center"/>
          </w:tcPr>
          <w:p w:rsidR="00171A31" w:rsidRPr="00A41F44" w:rsidRDefault="00171A31" w:rsidP="007939F5"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  <w:r w:rsidRPr="00A41F44">
              <w:rPr>
                <w:rFonts w:ascii="宋体" w:hAnsi="宋体" w:hint="eastAsia"/>
                <w:kern w:val="0"/>
                <w:sz w:val="24"/>
              </w:rPr>
              <w:t>严格按课表组织教学，无调（停）课现象（无调停课得A，调停课节数小于课程教学计划数的10%得B，调停课节数等于课程教学计划数的10%得C，调停课节数超过课程教学计划数的10%得D）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171A31" w:rsidRPr="00A41F44" w:rsidRDefault="00171A31" w:rsidP="007939F5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171A31" w:rsidRPr="00A41F44" w:rsidRDefault="00171A31" w:rsidP="007939F5"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171A31" w:rsidRPr="00A41F44" w:rsidRDefault="00171A31" w:rsidP="007939F5"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171A31" w:rsidRPr="00A41F44" w:rsidRDefault="00171A31" w:rsidP="007939F5"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171A31" w:rsidRPr="00A41F44" w:rsidRDefault="00171A31" w:rsidP="007939F5"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171A31" w:rsidRPr="00A41F44" w:rsidTr="007939F5">
        <w:trPr>
          <w:trHeight w:val="835"/>
        </w:trPr>
        <w:tc>
          <w:tcPr>
            <w:tcW w:w="921" w:type="pct"/>
            <w:shd w:val="clear" w:color="auto" w:fill="auto"/>
            <w:vAlign w:val="center"/>
          </w:tcPr>
          <w:p w:rsidR="00171A31" w:rsidRDefault="00171A31" w:rsidP="007939F5">
            <w:pPr>
              <w:spacing w:line="240" w:lineRule="exact"/>
              <w:rPr>
                <w:rFonts w:ascii="宋体" w:hAnsi="宋体"/>
                <w:spacing w:val="-8"/>
                <w:kern w:val="0"/>
                <w:sz w:val="24"/>
              </w:rPr>
            </w:pPr>
            <w:r w:rsidRPr="00A41F44">
              <w:rPr>
                <w:rFonts w:ascii="宋体" w:hAnsi="宋体" w:hint="eastAsia"/>
                <w:spacing w:val="-8"/>
                <w:kern w:val="0"/>
                <w:sz w:val="24"/>
              </w:rPr>
              <w:t>成绩评定及</w:t>
            </w:r>
          </w:p>
          <w:p w:rsidR="00171A31" w:rsidRPr="00A41F44" w:rsidRDefault="00171A31" w:rsidP="007939F5">
            <w:pPr>
              <w:spacing w:line="240" w:lineRule="exact"/>
              <w:rPr>
                <w:rFonts w:ascii="宋体" w:hAnsi="宋体"/>
                <w:spacing w:val="-8"/>
                <w:kern w:val="0"/>
                <w:sz w:val="24"/>
              </w:rPr>
            </w:pPr>
            <w:r w:rsidRPr="00A41F44">
              <w:rPr>
                <w:rFonts w:ascii="宋体" w:hAnsi="宋体" w:hint="eastAsia"/>
                <w:spacing w:val="-8"/>
                <w:kern w:val="0"/>
                <w:sz w:val="24"/>
              </w:rPr>
              <w:t>录入</w:t>
            </w:r>
          </w:p>
        </w:tc>
        <w:tc>
          <w:tcPr>
            <w:tcW w:w="2170" w:type="pct"/>
            <w:shd w:val="clear" w:color="auto" w:fill="auto"/>
            <w:vAlign w:val="center"/>
          </w:tcPr>
          <w:p w:rsidR="00171A31" w:rsidRPr="00A41F44" w:rsidRDefault="00171A31" w:rsidP="007939F5"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  <w:r w:rsidRPr="00A41F44">
              <w:rPr>
                <w:rFonts w:ascii="宋体" w:hAnsi="宋体" w:hint="eastAsia"/>
                <w:kern w:val="0"/>
                <w:sz w:val="24"/>
              </w:rPr>
              <w:t>评分公平、公正，考核成绩符合正态分布；及时上报课程考核成绩，成绩评定及录入无差错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171A31" w:rsidRPr="00A41F44" w:rsidRDefault="00171A31" w:rsidP="007939F5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171A31" w:rsidRPr="00A41F44" w:rsidRDefault="00171A31" w:rsidP="007939F5"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171A31" w:rsidRPr="00A41F44" w:rsidRDefault="00171A31" w:rsidP="007939F5"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171A31" w:rsidRPr="00A41F44" w:rsidRDefault="00171A31" w:rsidP="007939F5"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171A31" w:rsidRPr="00A41F44" w:rsidRDefault="00171A31" w:rsidP="007939F5"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171A31" w:rsidRPr="00A41F44" w:rsidTr="007939F5">
        <w:trPr>
          <w:trHeight w:val="518"/>
        </w:trPr>
        <w:tc>
          <w:tcPr>
            <w:tcW w:w="921" w:type="pct"/>
            <w:shd w:val="clear" w:color="auto" w:fill="auto"/>
            <w:vAlign w:val="center"/>
          </w:tcPr>
          <w:p w:rsidR="00171A31" w:rsidRPr="00A41F44" w:rsidRDefault="00171A31" w:rsidP="007939F5">
            <w:pPr>
              <w:spacing w:line="240" w:lineRule="exact"/>
              <w:rPr>
                <w:rFonts w:ascii="宋体" w:hAnsi="宋体"/>
                <w:kern w:val="0"/>
                <w:sz w:val="24"/>
              </w:rPr>
            </w:pPr>
            <w:r w:rsidRPr="00A41F44">
              <w:rPr>
                <w:rFonts w:ascii="宋体" w:hAnsi="宋体" w:hint="eastAsia"/>
                <w:kern w:val="0"/>
                <w:sz w:val="24"/>
              </w:rPr>
              <w:t>资料上交情况</w:t>
            </w:r>
          </w:p>
        </w:tc>
        <w:tc>
          <w:tcPr>
            <w:tcW w:w="2170" w:type="pct"/>
            <w:shd w:val="clear" w:color="auto" w:fill="auto"/>
            <w:vAlign w:val="center"/>
          </w:tcPr>
          <w:p w:rsidR="00171A31" w:rsidRPr="00A41F44" w:rsidRDefault="00171A31" w:rsidP="007939F5"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  <w:r w:rsidRPr="00A41F44">
              <w:rPr>
                <w:rFonts w:ascii="宋体" w:hAnsi="宋体" w:hint="eastAsia"/>
                <w:kern w:val="0"/>
                <w:sz w:val="24"/>
              </w:rPr>
              <w:t>按规定及时上交各种教学文件资料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171A31" w:rsidRPr="00A41F44" w:rsidRDefault="00171A31" w:rsidP="007939F5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171A31" w:rsidRPr="00A41F44" w:rsidRDefault="00171A31" w:rsidP="007939F5"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171A31" w:rsidRPr="00A41F44" w:rsidRDefault="00171A31" w:rsidP="007939F5"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171A31" w:rsidRPr="00A41F44" w:rsidRDefault="00171A31" w:rsidP="007939F5"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171A31" w:rsidRPr="00A41F44" w:rsidRDefault="00171A31" w:rsidP="007939F5"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171A31" w:rsidRPr="00A41F44" w:rsidTr="007939F5">
        <w:trPr>
          <w:trHeight w:val="1360"/>
        </w:trPr>
        <w:tc>
          <w:tcPr>
            <w:tcW w:w="921" w:type="pct"/>
            <w:shd w:val="clear" w:color="auto" w:fill="auto"/>
            <w:vAlign w:val="center"/>
          </w:tcPr>
          <w:p w:rsidR="00171A31" w:rsidRDefault="00171A31" w:rsidP="007939F5">
            <w:pPr>
              <w:spacing w:line="240" w:lineRule="exact"/>
              <w:rPr>
                <w:rFonts w:ascii="宋体" w:hAnsi="宋体"/>
                <w:kern w:val="0"/>
                <w:sz w:val="24"/>
              </w:rPr>
            </w:pPr>
            <w:r w:rsidRPr="00A41F44">
              <w:rPr>
                <w:rFonts w:ascii="宋体" w:hAnsi="宋体" w:hint="eastAsia"/>
                <w:kern w:val="0"/>
                <w:sz w:val="24"/>
              </w:rPr>
              <w:t>教学改革与</w:t>
            </w:r>
          </w:p>
          <w:p w:rsidR="00171A31" w:rsidRPr="00A41F44" w:rsidRDefault="00171A31" w:rsidP="007939F5">
            <w:pPr>
              <w:spacing w:line="240" w:lineRule="exact"/>
              <w:rPr>
                <w:rFonts w:ascii="宋体" w:hAnsi="宋体"/>
                <w:kern w:val="0"/>
                <w:sz w:val="24"/>
              </w:rPr>
            </w:pPr>
            <w:r w:rsidRPr="00A41F44">
              <w:rPr>
                <w:rFonts w:ascii="宋体" w:hAnsi="宋体" w:hint="eastAsia"/>
                <w:kern w:val="0"/>
                <w:sz w:val="24"/>
              </w:rPr>
              <w:t>研究</w:t>
            </w:r>
          </w:p>
        </w:tc>
        <w:tc>
          <w:tcPr>
            <w:tcW w:w="2170" w:type="pct"/>
            <w:shd w:val="clear" w:color="auto" w:fill="auto"/>
            <w:vAlign w:val="center"/>
          </w:tcPr>
          <w:p w:rsidR="00171A31" w:rsidRPr="00A41F44" w:rsidRDefault="00171A31" w:rsidP="00C45AFD"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  <w:r w:rsidRPr="00A41F44">
              <w:rPr>
                <w:rFonts w:ascii="宋体" w:hAnsi="宋体" w:hint="eastAsia"/>
                <w:kern w:val="0"/>
                <w:sz w:val="24"/>
              </w:rPr>
              <w:t>按时参加教研活动；积极参与教学改革与研究，</w:t>
            </w:r>
            <w:r w:rsidR="00C45AFD" w:rsidRPr="00A41F44">
              <w:rPr>
                <w:rFonts w:ascii="宋体" w:hAnsi="宋体" w:hint="eastAsia"/>
                <w:kern w:val="0"/>
                <w:sz w:val="24"/>
              </w:rPr>
              <w:t>有</w:t>
            </w:r>
            <w:r w:rsidRPr="00A41F44">
              <w:rPr>
                <w:rFonts w:ascii="宋体" w:hAnsi="宋体" w:hint="eastAsia"/>
                <w:kern w:val="0"/>
                <w:sz w:val="24"/>
              </w:rPr>
              <w:t>发表教学研究论文，或主持、参与教改立项；积极</w:t>
            </w:r>
            <w:bookmarkStart w:id="0" w:name="_GoBack"/>
            <w:bookmarkEnd w:id="0"/>
            <w:r w:rsidRPr="00A41F44">
              <w:rPr>
                <w:rFonts w:ascii="宋体" w:hAnsi="宋体" w:hint="eastAsia"/>
                <w:kern w:val="0"/>
                <w:sz w:val="24"/>
              </w:rPr>
              <w:t>承担本科教学工程建设工作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171A31" w:rsidRPr="00A41F44" w:rsidRDefault="00171A31" w:rsidP="007939F5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9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171A31" w:rsidRPr="00A41F44" w:rsidRDefault="00171A31" w:rsidP="007939F5"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171A31" w:rsidRPr="00A41F44" w:rsidRDefault="00171A31" w:rsidP="007939F5"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171A31" w:rsidRPr="00A41F44" w:rsidRDefault="00171A31" w:rsidP="007939F5"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171A31" w:rsidRPr="00A41F44" w:rsidRDefault="00171A31" w:rsidP="007939F5"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171A31" w:rsidRPr="00A41F44" w:rsidTr="007939F5">
        <w:trPr>
          <w:trHeight w:val="935"/>
        </w:trPr>
        <w:tc>
          <w:tcPr>
            <w:tcW w:w="921" w:type="pct"/>
            <w:shd w:val="clear" w:color="auto" w:fill="auto"/>
            <w:vAlign w:val="center"/>
          </w:tcPr>
          <w:p w:rsidR="00171A31" w:rsidRDefault="00171A31" w:rsidP="007939F5">
            <w:pPr>
              <w:spacing w:line="240" w:lineRule="exact"/>
              <w:rPr>
                <w:rFonts w:ascii="宋体" w:hAnsi="宋体"/>
                <w:kern w:val="0"/>
                <w:sz w:val="24"/>
              </w:rPr>
            </w:pPr>
            <w:r w:rsidRPr="00A41F44">
              <w:rPr>
                <w:rFonts w:ascii="宋体" w:hAnsi="宋体" w:hint="eastAsia"/>
                <w:kern w:val="0"/>
                <w:sz w:val="24"/>
              </w:rPr>
              <w:t>督导听巡课</w:t>
            </w:r>
          </w:p>
          <w:p w:rsidR="00171A31" w:rsidRPr="00A41F44" w:rsidRDefault="00171A31" w:rsidP="007939F5">
            <w:pPr>
              <w:spacing w:line="240" w:lineRule="exact"/>
              <w:rPr>
                <w:rFonts w:ascii="宋体" w:hAnsi="宋体"/>
                <w:kern w:val="0"/>
                <w:sz w:val="24"/>
              </w:rPr>
            </w:pPr>
            <w:r w:rsidRPr="00A41F44">
              <w:rPr>
                <w:rFonts w:ascii="宋体" w:hAnsi="宋体" w:hint="eastAsia"/>
                <w:kern w:val="0"/>
                <w:sz w:val="24"/>
              </w:rPr>
              <w:t>情况</w:t>
            </w:r>
          </w:p>
        </w:tc>
        <w:tc>
          <w:tcPr>
            <w:tcW w:w="2170" w:type="pct"/>
            <w:shd w:val="clear" w:color="auto" w:fill="auto"/>
            <w:vAlign w:val="center"/>
          </w:tcPr>
          <w:p w:rsidR="00171A31" w:rsidRPr="00A41F44" w:rsidRDefault="00C45AFD" w:rsidP="007939F5"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教学单位</w:t>
            </w:r>
            <w:r w:rsidR="00171A31" w:rsidRPr="00A41F44">
              <w:rPr>
                <w:rFonts w:ascii="宋体" w:hAnsi="宋体" w:hint="eastAsia"/>
                <w:kern w:val="0"/>
                <w:sz w:val="24"/>
              </w:rPr>
              <w:t>督导</w:t>
            </w:r>
            <w:r w:rsidR="00171A31">
              <w:rPr>
                <w:rFonts w:ascii="宋体" w:hAnsi="宋体" w:hint="eastAsia"/>
                <w:kern w:val="0"/>
                <w:sz w:val="24"/>
              </w:rPr>
              <w:t>、</w:t>
            </w:r>
            <w:r w:rsidR="00171A31" w:rsidRPr="00A41F44">
              <w:rPr>
                <w:rFonts w:ascii="宋体" w:hAnsi="宋体" w:hint="eastAsia"/>
                <w:kern w:val="0"/>
                <w:sz w:val="24"/>
              </w:rPr>
              <w:t>学校督导通过听课、巡课，对教师课堂教学综合表现的评价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171A31" w:rsidRPr="00A41F44" w:rsidRDefault="00171A31" w:rsidP="007939F5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A41F44"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171A31" w:rsidRPr="00A41F44" w:rsidRDefault="00171A31" w:rsidP="007939F5"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171A31" w:rsidRPr="00A41F44" w:rsidRDefault="00171A31" w:rsidP="007939F5"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171A31" w:rsidRPr="00A41F44" w:rsidRDefault="00171A31" w:rsidP="007939F5"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171A31" w:rsidRPr="00A41F44" w:rsidRDefault="00171A31" w:rsidP="007939F5"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171A31" w:rsidRPr="00A41F44" w:rsidTr="007939F5">
        <w:trPr>
          <w:trHeight w:val="726"/>
        </w:trPr>
        <w:tc>
          <w:tcPr>
            <w:tcW w:w="3091" w:type="pct"/>
            <w:gridSpan w:val="2"/>
            <w:shd w:val="clear" w:color="auto" w:fill="auto"/>
            <w:vAlign w:val="center"/>
          </w:tcPr>
          <w:p w:rsidR="00171A31" w:rsidRPr="00A41F44" w:rsidRDefault="00171A31" w:rsidP="007939F5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A41F44">
              <w:rPr>
                <w:rFonts w:ascii="宋体" w:hAnsi="宋体" w:hint="eastAsia"/>
                <w:kern w:val="0"/>
                <w:sz w:val="24"/>
              </w:rPr>
              <w:t>总得分</w:t>
            </w:r>
          </w:p>
        </w:tc>
        <w:tc>
          <w:tcPr>
            <w:tcW w:w="1909" w:type="pct"/>
            <w:gridSpan w:val="5"/>
            <w:shd w:val="clear" w:color="auto" w:fill="auto"/>
            <w:vAlign w:val="center"/>
          </w:tcPr>
          <w:p w:rsidR="00171A31" w:rsidRPr="00A41F44" w:rsidRDefault="00171A31" w:rsidP="007939F5"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171A31" w:rsidRDefault="00171A31" w:rsidP="00171A31">
      <w:pPr>
        <w:rPr>
          <w:sz w:val="24"/>
        </w:rPr>
      </w:pPr>
      <w:r w:rsidRPr="003E62AC">
        <w:rPr>
          <w:rFonts w:hint="eastAsia"/>
          <w:sz w:val="24"/>
        </w:rPr>
        <w:t>备注：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 w:rsidRPr="003E62AC">
        <w:rPr>
          <w:rFonts w:hint="eastAsia"/>
          <w:sz w:val="24"/>
        </w:rPr>
        <w:t>该表由各</w:t>
      </w:r>
      <w:r w:rsidR="00C45AFD">
        <w:rPr>
          <w:rFonts w:hint="eastAsia"/>
          <w:sz w:val="24"/>
        </w:rPr>
        <w:t>教学单位</w:t>
      </w:r>
      <w:r w:rsidRPr="003E62AC">
        <w:rPr>
          <w:rFonts w:hint="eastAsia"/>
          <w:sz w:val="24"/>
        </w:rPr>
        <w:t>存档备查</w:t>
      </w:r>
      <w:r>
        <w:rPr>
          <w:rFonts w:hint="eastAsia"/>
          <w:sz w:val="24"/>
        </w:rPr>
        <w:t>；</w:t>
      </w:r>
    </w:p>
    <w:p w:rsidR="000D22C0" w:rsidRPr="00171A31" w:rsidRDefault="00171A31" w:rsidP="00171A31">
      <w:pPr>
        <w:ind w:firstLineChars="300" w:firstLine="72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、其中课堂教学质量</w:t>
      </w:r>
      <w:r w:rsidRPr="00410E30">
        <w:rPr>
          <w:rFonts w:hint="eastAsia"/>
          <w:sz w:val="24"/>
        </w:rPr>
        <w:t>以教研室同行评教的结果为依据</w:t>
      </w:r>
      <w:r>
        <w:rPr>
          <w:rFonts w:hint="eastAsia"/>
          <w:sz w:val="24"/>
        </w:rPr>
        <w:t>评定得分</w:t>
      </w:r>
      <w:r w:rsidRPr="003E62AC">
        <w:rPr>
          <w:rFonts w:hint="eastAsia"/>
          <w:sz w:val="24"/>
        </w:rPr>
        <w:t>。</w:t>
      </w:r>
    </w:p>
    <w:sectPr w:rsidR="000D22C0" w:rsidRPr="00171A31" w:rsidSect="00E117E1">
      <w:footerReference w:type="even" r:id="rId7"/>
      <w:footerReference w:type="default" r:id="rId8"/>
      <w:pgSz w:w="11906" w:h="16838"/>
      <w:pgMar w:top="1531" w:right="1531" w:bottom="1531" w:left="1531" w:header="851" w:footer="992" w:gutter="0"/>
      <w:cols w:space="425"/>
      <w:titlePg/>
      <w:docGrid w:type="line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45AFD">
      <w:r>
        <w:separator/>
      </w:r>
    </w:p>
  </w:endnote>
  <w:endnote w:type="continuationSeparator" w:id="0">
    <w:p w:rsidR="00000000" w:rsidRDefault="00C45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E78" w:rsidRDefault="00171A31" w:rsidP="00E117E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E1E78" w:rsidRDefault="00C45AF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E78" w:rsidRDefault="00171A31" w:rsidP="00E117E1">
    <w:pPr>
      <w:pStyle w:val="a3"/>
      <w:framePr w:wrap="around" w:vAnchor="text" w:hAnchor="margin" w:xAlign="center" w:y="1"/>
      <w:jc w:val="center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4E1E78" w:rsidRDefault="00C45AFD" w:rsidP="00E117E1">
    <w:pPr>
      <w:pStyle w:val="a3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45AFD">
      <w:r>
        <w:separator/>
      </w:r>
    </w:p>
  </w:footnote>
  <w:footnote w:type="continuationSeparator" w:id="0">
    <w:p w:rsidR="00000000" w:rsidRDefault="00C45A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31"/>
    <w:rsid w:val="00171A31"/>
    <w:rsid w:val="00300632"/>
    <w:rsid w:val="00634A68"/>
    <w:rsid w:val="00C4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171A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171A31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rsid w:val="00171A31"/>
  </w:style>
  <w:style w:type="character" w:styleId="a5">
    <w:name w:val="Hyperlink"/>
    <w:uiPriority w:val="99"/>
    <w:unhideWhenUsed/>
    <w:rsid w:val="00171A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171A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171A31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rsid w:val="00171A31"/>
  </w:style>
  <w:style w:type="character" w:styleId="a5">
    <w:name w:val="Hyperlink"/>
    <w:uiPriority w:val="99"/>
    <w:unhideWhenUsed/>
    <w:rsid w:val="00171A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655</Characters>
  <Application>Microsoft Office Word</Application>
  <DocSecurity>4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罗浩</cp:lastModifiedBy>
  <cp:revision>2</cp:revision>
  <dcterms:created xsi:type="dcterms:W3CDTF">2019-06-17T09:28:00Z</dcterms:created>
  <dcterms:modified xsi:type="dcterms:W3CDTF">2019-06-17T09:28:00Z</dcterms:modified>
</cp:coreProperties>
</file>